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C61D75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376198DC" w14:textId="77777777" w:rsidR="00C61D75" w:rsidRDefault="00C61D75" w:rsidP="00C61D75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747070CA" w:rsidR="00DB1C59" w:rsidRPr="00D63A50" w:rsidRDefault="00D028C2" w:rsidP="00C61D75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74462D">
        <w:rPr>
          <w:color w:val="644C00"/>
          <w:sz w:val="28"/>
          <w:szCs w:val="28"/>
        </w:rPr>
        <w:t>1</w:t>
      </w:r>
      <w:r w:rsidR="0004689A">
        <w:rPr>
          <w:color w:val="644C00"/>
          <w:sz w:val="28"/>
          <w:szCs w:val="28"/>
        </w:rPr>
        <w:t>2</w:t>
      </w:r>
      <w:r w:rsidRPr="4BB7FA69">
        <w:rPr>
          <w:color w:val="644C00"/>
          <w:sz w:val="28"/>
          <w:szCs w:val="28"/>
        </w:rPr>
        <w:t>/202</w:t>
      </w:r>
      <w:r w:rsidR="00AF1DA7" w:rsidRPr="4BB7FA69">
        <w:rPr>
          <w:color w:val="644C00"/>
          <w:sz w:val="28"/>
          <w:szCs w:val="28"/>
        </w:rPr>
        <w:t>5</w:t>
      </w:r>
    </w:p>
    <w:p w14:paraId="26A084D4" w14:textId="055945AD" w:rsidR="00DB1C59" w:rsidRPr="00D63A50" w:rsidRDefault="00D028C2" w:rsidP="00C61D75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04689A">
        <w:rPr>
          <w:color w:val="644C00"/>
          <w:sz w:val="28"/>
          <w:szCs w:val="28"/>
        </w:rPr>
        <w:t>23</w:t>
      </w:r>
      <w:r w:rsidR="01C68463" w:rsidRPr="4BB7FA69">
        <w:rPr>
          <w:color w:val="644C00"/>
          <w:sz w:val="28"/>
          <w:szCs w:val="28"/>
        </w:rPr>
        <w:t xml:space="preserve"> febbraio </w:t>
      </w:r>
      <w:r w:rsidRPr="4BB7FA69">
        <w:rPr>
          <w:color w:val="644C00"/>
          <w:sz w:val="28"/>
          <w:szCs w:val="28"/>
        </w:rPr>
        <w:t>202</w:t>
      </w:r>
      <w:r w:rsidR="00AF1DA7" w:rsidRPr="4BB7FA69">
        <w:rPr>
          <w:color w:val="644C00"/>
          <w:sz w:val="28"/>
          <w:szCs w:val="28"/>
        </w:rPr>
        <w:t>5</w:t>
      </w:r>
    </w:p>
    <w:p w14:paraId="6824C61F" w14:textId="77777777" w:rsidR="00C61D75" w:rsidRDefault="00C61D75" w:rsidP="00C61D75">
      <w:pPr>
        <w:spacing w:line="240" w:lineRule="auto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755658E2" w14:textId="073960FE" w:rsidR="00A146FC" w:rsidRDefault="0004689A" w:rsidP="00A146FC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IN PREGHIERA CON IL SANTO PADRE FRANCESCO</w:t>
      </w:r>
    </w:p>
    <w:p w14:paraId="2F0E1C30" w14:textId="02FE241B" w:rsidR="0004689A" w:rsidRDefault="0004689A" w:rsidP="00A146FC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 xml:space="preserve">IL ROSARIO IN CATTEDRALE, A COMO, ALLE ORE 20.45, </w:t>
      </w:r>
    </w:p>
    <w:p w14:paraId="43ADDD4C" w14:textId="071EBB51" w:rsidR="0004689A" w:rsidRDefault="0004689A" w:rsidP="00A146FC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PRESIEDE IL VESCOVO, CARDINALE OSCAR CANTONI</w:t>
      </w:r>
    </w:p>
    <w:p w14:paraId="47AF9181" w14:textId="501D9DFE" w:rsidR="00711487" w:rsidRPr="002422E5" w:rsidRDefault="00711487" w:rsidP="00A146FC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L’INVITO A TUTTA LA DIOCESI A UNIRSI ALLA PREGHIERA</w:t>
      </w:r>
    </w:p>
    <w:p w14:paraId="372266E4" w14:textId="3BA1F5B4" w:rsidR="0074462D" w:rsidRDefault="0074462D" w:rsidP="002F3BBF">
      <w:pPr>
        <w:jc w:val="both"/>
        <w:rPr>
          <w:rFonts w:ascii="Garamond" w:hAnsi="Garamond"/>
          <w:b/>
          <w:bCs/>
          <w:sz w:val="26"/>
          <w:szCs w:val="26"/>
        </w:rPr>
      </w:pPr>
    </w:p>
    <w:p w14:paraId="69997F45" w14:textId="77777777" w:rsidR="0004689A" w:rsidRPr="0004689A" w:rsidRDefault="0004689A" w:rsidP="0004689A">
      <w:pPr>
        <w:jc w:val="both"/>
        <w:rPr>
          <w:rFonts w:ascii="Garamond" w:hAnsi="Garamond"/>
          <w:b/>
          <w:bCs/>
          <w:sz w:val="26"/>
          <w:szCs w:val="26"/>
        </w:rPr>
      </w:pPr>
      <w:r w:rsidRPr="0004689A">
        <w:rPr>
          <w:rFonts w:ascii="Garamond" w:hAnsi="Garamond"/>
          <w:sz w:val="26"/>
          <w:szCs w:val="26"/>
        </w:rPr>
        <w:t xml:space="preserve">La Diocesi di Como, in comunione con la Chiesa italiana e la Chiesa universale, si unisce alla preghiera a sostegno di papa Francesco in questi giorni in cui il suo stato di salute si è fatto più fragile e segue con attenzione le notizie che informano sull’evolversi delle cure. </w:t>
      </w:r>
      <w:r w:rsidRPr="0004689A">
        <w:rPr>
          <w:rFonts w:ascii="Garamond" w:hAnsi="Garamond"/>
          <w:b/>
          <w:bCs/>
          <w:sz w:val="26"/>
          <w:szCs w:val="26"/>
        </w:rPr>
        <w:t>Questa sera, 23 febbraio, in Cattedrale, a Como, con inizio alle ore 20.45, pregheremo insieme il Santo Rosario, per intensificare la nostra supplica e far sentire la vicinanza al Pontefice.</w:t>
      </w:r>
    </w:p>
    <w:p w14:paraId="40B47C97" w14:textId="77777777" w:rsidR="0004689A" w:rsidRPr="0004689A" w:rsidRDefault="0004689A" w:rsidP="0004689A">
      <w:pPr>
        <w:jc w:val="both"/>
        <w:rPr>
          <w:rFonts w:ascii="Garamond" w:hAnsi="Garamond"/>
          <w:sz w:val="26"/>
          <w:szCs w:val="26"/>
        </w:rPr>
      </w:pPr>
      <w:r w:rsidRPr="0004689A">
        <w:rPr>
          <w:rFonts w:ascii="Garamond" w:hAnsi="Garamond"/>
          <w:sz w:val="26"/>
          <w:szCs w:val="26"/>
        </w:rPr>
        <w:t xml:space="preserve">Invito i sacerdoti a esortare i fedeli affinché si uniscano spiritualmente alla preghiera, recitando il Rosario nelle proprie case o riunendosi, se lo si ritiene opportuno, nelle chiese della diocesi. Per chi è impossibilitato alla partecipazione in presenza, il Santo Rosario dalla Cattedrale sarà trasmesso in streaming sui canali </w:t>
      </w:r>
      <w:r w:rsidRPr="0004689A">
        <w:rPr>
          <w:rFonts w:ascii="Garamond" w:hAnsi="Garamond"/>
          <w:i/>
          <w:iCs/>
          <w:sz w:val="26"/>
          <w:szCs w:val="26"/>
        </w:rPr>
        <w:t>YouTube</w:t>
      </w:r>
      <w:r w:rsidRPr="0004689A">
        <w:rPr>
          <w:rFonts w:ascii="Garamond" w:hAnsi="Garamond"/>
          <w:sz w:val="26"/>
          <w:szCs w:val="26"/>
        </w:rPr>
        <w:t xml:space="preserve"> del </w:t>
      </w:r>
      <w:r w:rsidRPr="0004689A">
        <w:rPr>
          <w:rFonts w:ascii="Garamond" w:hAnsi="Garamond"/>
          <w:i/>
          <w:iCs/>
          <w:sz w:val="26"/>
          <w:szCs w:val="26"/>
        </w:rPr>
        <w:t>Settimanale della diocesi</w:t>
      </w:r>
      <w:r w:rsidRPr="0004689A">
        <w:rPr>
          <w:rFonts w:ascii="Garamond" w:hAnsi="Garamond"/>
          <w:sz w:val="26"/>
          <w:szCs w:val="26"/>
        </w:rPr>
        <w:t xml:space="preserve"> e della </w:t>
      </w:r>
      <w:r w:rsidRPr="0004689A">
        <w:rPr>
          <w:rFonts w:ascii="Garamond" w:hAnsi="Garamond"/>
          <w:i/>
          <w:iCs/>
          <w:sz w:val="26"/>
          <w:szCs w:val="26"/>
        </w:rPr>
        <w:t>Basilica Cattedrale</w:t>
      </w:r>
      <w:r w:rsidRPr="0004689A">
        <w:rPr>
          <w:rFonts w:ascii="Garamond" w:hAnsi="Garamond"/>
          <w:sz w:val="26"/>
          <w:szCs w:val="26"/>
        </w:rPr>
        <w:t>.</w:t>
      </w:r>
    </w:p>
    <w:p w14:paraId="671C96BA" w14:textId="77777777" w:rsidR="0004689A" w:rsidRPr="0004689A" w:rsidRDefault="0004689A" w:rsidP="0004689A">
      <w:pPr>
        <w:jc w:val="both"/>
        <w:rPr>
          <w:rFonts w:ascii="Garamond" w:hAnsi="Garamond"/>
          <w:sz w:val="26"/>
          <w:szCs w:val="26"/>
        </w:rPr>
      </w:pPr>
      <w:r w:rsidRPr="0004689A">
        <w:rPr>
          <w:rFonts w:ascii="Garamond" w:hAnsi="Garamond"/>
          <w:sz w:val="26"/>
          <w:szCs w:val="26"/>
        </w:rPr>
        <w:t xml:space="preserve">In questi giorni il Santo Padre, nell’esperienza del ricovero, ci ricorda quanto da lui stesso raccomandato nella </w:t>
      </w:r>
      <w:r w:rsidRPr="0004689A">
        <w:rPr>
          <w:rFonts w:ascii="Garamond" w:hAnsi="Garamond"/>
          <w:i/>
          <w:iCs/>
          <w:sz w:val="26"/>
          <w:szCs w:val="26"/>
        </w:rPr>
        <w:t>Bolla di Indizione</w:t>
      </w:r>
      <w:r w:rsidRPr="0004689A">
        <w:rPr>
          <w:rFonts w:ascii="Garamond" w:hAnsi="Garamond"/>
          <w:sz w:val="26"/>
          <w:szCs w:val="26"/>
        </w:rPr>
        <w:t xml:space="preserve"> del Giubileo. La nostra preghiera, dunque, sia il </w:t>
      </w:r>
      <w:r w:rsidRPr="0004689A">
        <w:rPr>
          <w:rFonts w:ascii="Garamond" w:hAnsi="Garamond"/>
          <w:i/>
          <w:iCs/>
          <w:sz w:val="26"/>
          <w:szCs w:val="26"/>
        </w:rPr>
        <w:t>segno di speranza</w:t>
      </w:r>
      <w:r w:rsidRPr="0004689A">
        <w:rPr>
          <w:rFonts w:ascii="Garamond" w:hAnsi="Garamond"/>
          <w:sz w:val="26"/>
          <w:szCs w:val="26"/>
        </w:rPr>
        <w:t xml:space="preserve"> che Egli ci ha chiesto per tutte le persone malate, affinché le sofferenze possano trovare sollievo nella vicinanza e nell’affetto.</w:t>
      </w:r>
    </w:p>
    <w:p w14:paraId="4ECF50A9" w14:textId="77777777" w:rsidR="0004689A" w:rsidRPr="0004689A" w:rsidRDefault="0004689A" w:rsidP="0004689A">
      <w:pPr>
        <w:jc w:val="both"/>
        <w:rPr>
          <w:rFonts w:ascii="Garamond" w:hAnsi="Garamond"/>
          <w:sz w:val="26"/>
          <w:szCs w:val="26"/>
        </w:rPr>
      </w:pPr>
      <w:r w:rsidRPr="0004689A">
        <w:rPr>
          <w:rFonts w:ascii="Garamond" w:hAnsi="Garamond"/>
          <w:sz w:val="26"/>
          <w:szCs w:val="26"/>
        </w:rPr>
        <w:t>Preghiamo affinché la speranza che non delude sostenga e incoraggi papa Francesco in questo tempo di tribolazione, in cui non si risparmia nell’essere guida e riferimento per ognuno di noi. Lo affidiamo nella preghiera a Maria, Madre nostra e Madre della Chiesa.</w:t>
      </w:r>
    </w:p>
    <w:p w14:paraId="63939562" w14:textId="6F6869E7" w:rsidR="6EC7FDB6" w:rsidRPr="00A013A2" w:rsidRDefault="0076110A" w:rsidP="0007373D">
      <w:pPr>
        <w:jc w:val="right"/>
        <w:rPr>
          <w:rFonts w:ascii="Garamond" w:hAnsi="Garamond"/>
        </w:rPr>
      </w:pPr>
      <w:r w:rsidRPr="0004689A">
        <w:rPr>
          <w:rFonts w:ascii="Garamond" w:hAnsi="Garamond"/>
          <w:b/>
          <w:bCs/>
          <w:sz w:val="26"/>
          <w:szCs w:val="26"/>
        </w:rPr>
        <w:t>Oscar card. CANTONI</w:t>
      </w:r>
    </w:p>
    <w:sectPr w:rsidR="6EC7FDB6" w:rsidRPr="00A013A2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5D36CA" w14:textId="77777777" w:rsidR="00B34ECF" w:rsidRDefault="00B34ECF" w:rsidP="00A9629A">
      <w:pPr>
        <w:spacing w:after="0" w:line="240" w:lineRule="auto"/>
      </w:pPr>
      <w:r>
        <w:separator/>
      </w:r>
    </w:p>
  </w:endnote>
  <w:endnote w:type="continuationSeparator" w:id="0">
    <w:p w14:paraId="2A505D6F" w14:textId="77777777" w:rsidR="00B34ECF" w:rsidRDefault="00B34ECF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3D6846EB" w14:textId="5A2B47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Presso</w:t>
    </w:r>
    <w:r w:rsidR="00A75A99" w:rsidRPr="00D63A50">
      <w:rPr>
        <w:rFonts w:cstheme="minorHAnsi"/>
        <w:noProof/>
        <w:color w:val="644C00"/>
      </w:rPr>
      <w:t>:</w:t>
    </w:r>
    <w:r w:rsidRPr="00D63A50">
      <w:rPr>
        <w:rFonts w:cstheme="minorHAnsi"/>
        <w:noProof/>
        <w:color w:val="644C00"/>
      </w:rPr>
      <w:t xml:space="preserve"> </w:t>
    </w:r>
    <w:r w:rsidRPr="00D63A50">
      <w:rPr>
        <w:rFonts w:cstheme="minorHAnsi"/>
        <w:i/>
        <w:iCs/>
        <w:noProof/>
        <w:color w:val="644C00"/>
      </w:rPr>
      <w:t>Il Settimanale della diocesi di Como</w:t>
    </w:r>
  </w:p>
  <w:p w14:paraId="48942C81" w14:textId="600D98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Viale Cesare Battisti, 8 – 22100 Como</w:t>
    </w:r>
  </w:p>
  <w:p w14:paraId="4F8C6093" w14:textId="048D28C5" w:rsidR="00064DC9" w:rsidRPr="00D63A50" w:rsidRDefault="00064DC9" w:rsidP="00A9629A">
    <w:pPr>
      <w:pStyle w:val="Pidipagina"/>
      <w:rPr>
        <w:rFonts w:cstheme="minorHAnsi"/>
        <w:b/>
        <w:bCs/>
        <w:noProof/>
        <w:color w:val="644C00"/>
      </w:rPr>
    </w:pPr>
    <w:r w:rsidRPr="00D63A50">
      <w:rPr>
        <w:rFonts w:cstheme="minorHAnsi"/>
        <w:noProof/>
        <w:color w:val="644C00"/>
      </w:rPr>
      <w:t xml:space="preserve">Telefono: </w:t>
    </w:r>
    <w:r w:rsidRPr="00D63A50">
      <w:rPr>
        <w:rFonts w:cstheme="minorHAnsi"/>
        <w:b/>
        <w:bCs/>
        <w:noProof/>
        <w:color w:val="644C00"/>
      </w:rPr>
      <w:t>031.0353570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84A448" w14:textId="77777777" w:rsidR="00B34ECF" w:rsidRDefault="00B34ECF" w:rsidP="00A9629A">
      <w:pPr>
        <w:spacing w:after="0" w:line="240" w:lineRule="auto"/>
      </w:pPr>
      <w:r>
        <w:separator/>
      </w:r>
    </w:p>
  </w:footnote>
  <w:footnote w:type="continuationSeparator" w:id="0">
    <w:p w14:paraId="32F1E649" w14:textId="77777777" w:rsidR="00B34ECF" w:rsidRDefault="00B34ECF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84280"/>
    <w:multiLevelType w:val="hybridMultilevel"/>
    <w:tmpl w:val="00CC0AE4"/>
    <w:lvl w:ilvl="0" w:tplc="E712409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D7923"/>
    <w:multiLevelType w:val="hybridMultilevel"/>
    <w:tmpl w:val="15B898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91101"/>
    <w:multiLevelType w:val="hybridMultilevel"/>
    <w:tmpl w:val="90F203BA"/>
    <w:lvl w:ilvl="0" w:tplc="FFFFFFFF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" w15:restartNumberingAfterBreak="0">
    <w:nsid w:val="0D8D18C1"/>
    <w:multiLevelType w:val="hybridMultilevel"/>
    <w:tmpl w:val="A8AAF87A"/>
    <w:numStyleLink w:val="Trattino"/>
  </w:abstractNum>
  <w:abstractNum w:abstractNumId="4" w15:restartNumberingAfterBreak="0">
    <w:nsid w:val="0E992FC4"/>
    <w:multiLevelType w:val="hybridMultilevel"/>
    <w:tmpl w:val="60CE2D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456123"/>
    <w:multiLevelType w:val="hybridMultilevel"/>
    <w:tmpl w:val="9C2A81A8"/>
    <w:lvl w:ilvl="0" w:tplc="04100001">
      <w:start w:val="1"/>
      <w:numFmt w:val="bullet"/>
      <w:lvlText w:val=""/>
      <w:lvlJc w:val="left"/>
      <w:pPr>
        <w:ind w:left="48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4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6" w15:restartNumberingAfterBreak="0">
    <w:nsid w:val="18EF34AA"/>
    <w:multiLevelType w:val="hybridMultilevel"/>
    <w:tmpl w:val="39EEDB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75745"/>
    <w:multiLevelType w:val="hybridMultilevel"/>
    <w:tmpl w:val="977012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4F4B31"/>
    <w:multiLevelType w:val="hybridMultilevel"/>
    <w:tmpl w:val="CC0C5B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576D1D"/>
    <w:multiLevelType w:val="hybridMultilevel"/>
    <w:tmpl w:val="1666AF18"/>
    <w:lvl w:ilvl="0" w:tplc="CB003E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662A63"/>
    <w:multiLevelType w:val="hybridMultilevel"/>
    <w:tmpl w:val="1D906796"/>
    <w:lvl w:ilvl="0" w:tplc="1F5A3BD0">
      <w:numFmt w:val="bullet"/>
      <w:lvlText w:val="-"/>
      <w:lvlJc w:val="left"/>
      <w:pPr>
        <w:ind w:left="643" w:hanging="360"/>
      </w:pPr>
      <w:rPr>
        <w:rFonts w:ascii="Tahoma" w:eastAsiaTheme="minorHAnsi" w:hAnsi="Tahoma" w:cs="Tahom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6C0C0C"/>
    <w:multiLevelType w:val="hybridMultilevel"/>
    <w:tmpl w:val="4B3C9542"/>
    <w:lvl w:ilvl="0" w:tplc="16701ECE">
      <w:numFmt w:val="bullet"/>
      <w:lvlText w:val="•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5E0F57"/>
    <w:multiLevelType w:val="hybridMultilevel"/>
    <w:tmpl w:val="42C61A94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88161F"/>
    <w:multiLevelType w:val="hybridMultilevel"/>
    <w:tmpl w:val="3F82EF52"/>
    <w:lvl w:ilvl="0" w:tplc="C1D8EFF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F5219"/>
    <w:multiLevelType w:val="hybridMultilevel"/>
    <w:tmpl w:val="C6E0394A"/>
    <w:lvl w:ilvl="0" w:tplc="04100017">
      <w:start w:val="1"/>
      <w:numFmt w:val="lowerLetter"/>
      <w:lvlText w:val="%1)"/>
      <w:lvlJc w:val="left"/>
      <w:pPr>
        <w:ind w:left="1069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185102"/>
    <w:multiLevelType w:val="hybridMultilevel"/>
    <w:tmpl w:val="F4AC068C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89628C"/>
    <w:multiLevelType w:val="multilevel"/>
    <w:tmpl w:val="C10EE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61702C5"/>
    <w:multiLevelType w:val="hybridMultilevel"/>
    <w:tmpl w:val="00CE4AD2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8" w15:restartNumberingAfterBreak="0">
    <w:nsid w:val="5F643E36"/>
    <w:multiLevelType w:val="hybridMultilevel"/>
    <w:tmpl w:val="E064F6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0" w15:restartNumberingAfterBreak="0">
    <w:nsid w:val="646D7701"/>
    <w:multiLevelType w:val="hybridMultilevel"/>
    <w:tmpl w:val="7DB637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CF27FF"/>
    <w:multiLevelType w:val="hybridMultilevel"/>
    <w:tmpl w:val="15C8DBEE"/>
    <w:lvl w:ilvl="0" w:tplc="0EDEB8C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952932"/>
    <w:multiLevelType w:val="multilevel"/>
    <w:tmpl w:val="2B52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4F9565D"/>
    <w:multiLevelType w:val="multilevel"/>
    <w:tmpl w:val="DBB4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6B37A4C"/>
    <w:multiLevelType w:val="hybridMultilevel"/>
    <w:tmpl w:val="8A6CE96E"/>
    <w:lvl w:ilvl="0" w:tplc="43C8DDC6">
      <w:start w:val="5"/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7FA0C91"/>
    <w:multiLevelType w:val="multilevel"/>
    <w:tmpl w:val="A2449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8552E22"/>
    <w:multiLevelType w:val="hybridMultilevel"/>
    <w:tmpl w:val="3048AAA0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0273FD"/>
    <w:multiLevelType w:val="hybridMultilevel"/>
    <w:tmpl w:val="A1AE06E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EA1B9F"/>
    <w:multiLevelType w:val="multilevel"/>
    <w:tmpl w:val="9C062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9281733">
    <w:abstractNumId w:val="1"/>
  </w:num>
  <w:num w:numId="2" w16cid:durableId="1339111845">
    <w:abstractNumId w:val="24"/>
  </w:num>
  <w:num w:numId="3" w16cid:durableId="862978334">
    <w:abstractNumId w:val="4"/>
  </w:num>
  <w:num w:numId="4" w16cid:durableId="297079165">
    <w:abstractNumId w:val="22"/>
  </w:num>
  <w:num w:numId="5" w16cid:durableId="728457847">
    <w:abstractNumId w:val="19"/>
  </w:num>
  <w:num w:numId="6" w16cid:durableId="559554264">
    <w:abstractNumId w:val="3"/>
  </w:num>
  <w:num w:numId="7" w16cid:durableId="548031631">
    <w:abstractNumId w:val="18"/>
  </w:num>
  <w:num w:numId="8" w16cid:durableId="1471897497">
    <w:abstractNumId w:val="5"/>
  </w:num>
  <w:num w:numId="9" w16cid:durableId="318196642">
    <w:abstractNumId w:val="2"/>
  </w:num>
  <w:num w:numId="10" w16cid:durableId="2131895059">
    <w:abstractNumId w:val="17"/>
  </w:num>
  <w:num w:numId="11" w16cid:durableId="972372180">
    <w:abstractNumId w:val="15"/>
  </w:num>
  <w:num w:numId="12" w16cid:durableId="1732145468">
    <w:abstractNumId w:val="9"/>
  </w:num>
  <w:num w:numId="13" w16cid:durableId="420106040">
    <w:abstractNumId w:val="10"/>
  </w:num>
  <w:num w:numId="14" w16cid:durableId="11691767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81006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65327595">
    <w:abstractNumId w:val="21"/>
  </w:num>
  <w:num w:numId="17" w16cid:durableId="1604991298">
    <w:abstractNumId w:val="23"/>
  </w:num>
  <w:num w:numId="18" w16cid:durableId="2061056942">
    <w:abstractNumId w:val="16"/>
  </w:num>
  <w:num w:numId="19" w16cid:durableId="217595616">
    <w:abstractNumId w:val="20"/>
  </w:num>
  <w:num w:numId="20" w16cid:durableId="678851565">
    <w:abstractNumId w:val="6"/>
  </w:num>
  <w:num w:numId="21" w16cid:durableId="1693261596">
    <w:abstractNumId w:val="7"/>
  </w:num>
  <w:num w:numId="22" w16cid:durableId="1058018360">
    <w:abstractNumId w:val="13"/>
  </w:num>
  <w:num w:numId="23" w16cid:durableId="711340778">
    <w:abstractNumId w:val="14"/>
  </w:num>
  <w:num w:numId="24" w16cid:durableId="51655516">
    <w:abstractNumId w:val="8"/>
  </w:num>
  <w:num w:numId="25" w16cid:durableId="1917009279">
    <w:abstractNumId w:val="0"/>
  </w:num>
  <w:num w:numId="26" w16cid:durableId="914700896">
    <w:abstractNumId w:val="12"/>
  </w:num>
  <w:num w:numId="27" w16cid:durableId="1528135107">
    <w:abstractNumId w:val="26"/>
  </w:num>
  <w:num w:numId="28" w16cid:durableId="1827084085">
    <w:abstractNumId w:val="11"/>
  </w:num>
  <w:num w:numId="29" w16cid:durableId="240989957">
    <w:abstractNumId w:val="25"/>
  </w:num>
  <w:num w:numId="30" w16cid:durableId="175547275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285A"/>
    <w:rsid w:val="000161BD"/>
    <w:rsid w:val="000377AF"/>
    <w:rsid w:val="00043938"/>
    <w:rsid w:val="0004689A"/>
    <w:rsid w:val="00047EC7"/>
    <w:rsid w:val="0005116C"/>
    <w:rsid w:val="00054EB3"/>
    <w:rsid w:val="00061A7B"/>
    <w:rsid w:val="000630B0"/>
    <w:rsid w:val="00064DC9"/>
    <w:rsid w:val="00072670"/>
    <w:rsid w:val="0007373D"/>
    <w:rsid w:val="0008065F"/>
    <w:rsid w:val="00092EFD"/>
    <w:rsid w:val="0009320B"/>
    <w:rsid w:val="000A179B"/>
    <w:rsid w:val="000A2231"/>
    <w:rsid w:val="000A44DF"/>
    <w:rsid w:val="000C1210"/>
    <w:rsid w:val="000D67CA"/>
    <w:rsid w:val="000F52A7"/>
    <w:rsid w:val="001078BA"/>
    <w:rsid w:val="001267C7"/>
    <w:rsid w:val="00133875"/>
    <w:rsid w:val="001435F8"/>
    <w:rsid w:val="00143762"/>
    <w:rsid w:val="00156BFD"/>
    <w:rsid w:val="00170B29"/>
    <w:rsid w:val="00172AED"/>
    <w:rsid w:val="00182AF4"/>
    <w:rsid w:val="00192696"/>
    <w:rsid w:val="001958DB"/>
    <w:rsid w:val="00197D7A"/>
    <w:rsid w:val="001B63B5"/>
    <w:rsid w:val="001C1149"/>
    <w:rsid w:val="001D7E1C"/>
    <w:rsid w:val="001E4F7D"/>
    <w:rsid w:val="00200922"/>
    <w:rsid w:val="00207322"/>
    <w:rsid w:val="0021102D"/>
    <w:rsid w:val="00221AF1"/>
    <w:rsid w:val="00225317"/>
    <w:rsid w:val="00227304"/>
    <w:rsid w:val="002422E5"/>
    <w:rsid w:val="002437BD"/>
    <w:rsid w:val="00265CE9"/>
    <w:rsid w:val="00280CF3"/>
    <w:rsid w:val="002A48DC"/>
    <w:rsid w:val="002C19B0"/>
    <w:rsid w:val="002C19C8"/>
    <w:rsid w:val="002F3489"/>
    <w:rsid w:val="002F3BBF"/>
    <w:rsid w:val="00300DE6"/>
    <w:rsid w:val="003027C1"/>
    <w:rsid w:val="00302CF8"/>
    <w:rsid w:val="00307B28"/>
    <w:rsid w:val="0031414C"/>
    <w:rsid w:val="00315A40"/>
    <w:rsid w:val="0034479F"/>
    <w:rsid w:val="003727A5"/>
    <w:rsid w:val="00375D40"/>
    <w:rsid w:val="00395A09"/>
    <w:rsid w:val="003A3F94"/>
    <w:rsid w:val="003F3C45"/>
    <w:rsid w:val="00407D8D"/>
    <w:rsid w:val="0043490C"/>
    <w:rsid w:val="00441FE0"/>
    <w:rsid w:val="00454805"/>
    <w:rsid w:val="00461065"/>
    <w:rsid w:val="0046129B"/>
    <w:rsid w:val="004662E7"/>
    <w:rsid w:val="0047013E"/>
    <w:rsid w:val="0047393A"/>
    <w:rsid w:val="004A4B3F"/>
    <w:rsid w:val="004B685A"/>
    <w:rsid w:val="004C3E9F"/>
    <w:rsid w:val="004C6E4E"/>
    <w:rsid w:val="004E5B1C"/>
    <w:rsid w:val="004F737C"/>
    <w:rsid w:val="0050026D"/>
    <w:rsid w:val="00531B9D"/>
    <w:rsid w:val="00540126"/>
    <w:rsid w:val="0054744A"/>
    <w:rsid w:val="00554DB1"/>
    <w:rsid w:val="0055525E"/>
    <w:rsid w:val="00566BEB"/>
    <w:rsid w:val="00585CD2"/>
    <w:rsid w:val="00587FA9"/>
    <w:rsid w:val="00591A75"/>
    <w:rsid w:val="005A00AF"/>
    <w:rsid w:val="005A060D"/>
    <w:rsid w:val="005B098D"/>
    <w:rsid w:val="005C042A"/>
    <w:rsid w:val="005C4688"/>
    <w:rsid w:val="005C4D4D"/>
    <w:rsid w:val="005C7712"/>
    <w:rsid w:val="005D50E8"/>
    <w:rsid w:val="00631304"/>
    <w:rsid w:val="006357D3"/>
    <w:rsid w:val="00656EB7"/>
    <w:rsid w:val="006620AF"/>
    <w:rsid w:val="00683878"/>
    <w:rsid w:val="00692117"/>
    <w:rsid w:val="00693C86"/>
    <w:rsid w:val="006A704A"/>
    <w:rsid w:val="006C0728"/>
    <w:rsid w:val="006D33F2"/>
    <w:rsid w:val="006D6034"/>
    <w:rsid w:val="006E2C8A"/>
    <w:rsid w:val="00700366"/>
    <w:rsid w:val="00711487"/>
    <w:rsid w:val="00712705"/>
    <w:rsid w:val="00722EAF"/>
    <w:rsid w:val="007340AD"/>
    <w:rsid w:val="0074462D"/>
    <w:rsid w:val="007463CC"/>
    <w:rsid w:val="0075136D"/>
    <w:rsid w:val="0076110A"/>
    <w:rsid w:val="00766F49"/>
    <w:rsid w:val="00770C5D"/>
    <w:rsid w:val="00774287"/>
    <w:rsid w:val="0078458D"/>
    <w:rsid w:val="00786B4B"/>
    <w:rsid w:val="00793A0E"/>
    <w:rsid w:val="007B0C72"/>
    <w:rsid w:val="007C1FB1"/>
    <w:rsid w:val="007C263E"/>
    <w:rsid w:val="007E0B2A"/>
    <w:rsid w:val="007E36D9"/>
    <w:rsid w:val="007E75F2"/>
    <w:rsid w:val="0080694D"/>
    <w:rsid w:val="0081338D"/>
    <w:rsid w:val="00820E88"/>
    <w:rsid w:val="0082783A"/>
    <w:rsid w:val="0088089F"/>
    <w:rsid w:val="00892A29"/>
    <w:rsid w:val="00895323"/>
    <w:rsid w:val="008A1729"/>
    <w:rsid w:val="008A2D38"/>
    <w:rsid w:val="008C2CA8"/>
    <w:rsid w:val="008D0954"/>
    <w:rsid w:val="008D2379"/>
    <w:rsid w:val="008D3906"/>
    <w:rsid w:val="008D3A93"/>
    <w:rsid w:val="008D45E9"/>
    <w:rsid w:val="008E59FD"/>
    <w:rsid w:val="00900D71"/>
    <w:rsid w:val="00910DF9"/>
    <w:rsid w:val="009139BE"/>
    <w:rsid w:val="00941075"/>
    <w:rsid w:val="00970528"/>
    <w:rsid w:val="00973EEE"/>
    <w:rsid w:val="00976D6D"/>
    <w:rsid w:val="00983B0D"/>
    <w:rsid w:val="00984273"/>
    <w:rsid w:val="00984BA3"/>
    <w:rsid w:val="0099119D"/>
    <w:rsid w:val="00993C25"/>
    <w:rsid w:val="009A1BD9"/>
    <w:rsid w:val="009A2048"/>
    <w:rsid w:val="009C5126"/>
    <w:rsid w:val="009D3610"/>
    <w:rsid w:val="009D46EC"/>
    <w:rsid w:val="009F15C0"/>
    <w:rsid w:val="009F1F06"/>
    <w:rsid w:val="00A013A2"/>
    <w:rsid w:val="00A146FC"/>
    <w:rsid w:val="00A463C1"/>
    <w:rsid w:val="00A60753"/>
    <w:rsid w:val="00A75A99"/>
    <w:rsid w:val="00A77EB7"/>
    <w:rsid w:val="00A826B8"/>
    <w:rsid w:val="00A83E7C"/>
    <w:rsid w:val="00A84C00"/>
    <w:rsid w:val="00A84F83"/>
    <w:rsid w:val="00A85A8C"/>
    <w:rsid w:val="00A9629A"/>
    <w:rsid w:val="00AA6B1F"/>
    <w:rsid w:val="00AD1A1D"/>
    <w:rsid w:val="00AF1DA7"/>
    <w:rsid w:val="00B126BC"/>
    <w:rsid w:val="00B152CE"/>
    <w:rsid w:val="00B225A6"/>
    <w:rsid w:val="00B31AD4"/>
    <w:rsid w:val="00B34ECF"/>
    <w:rsid w:val="00B520E8"/>
    <w:rsid w:val="00B619AC"/>
    <w:rsid w:val="00B93858"/>
    <w:rsid w:val="00BC3457"/>
    <w:rsid w:val="00BC72F5"/>
    <w:rsid w:val="00BD6892"/>
    <w:rsid w:val="00BE3FD6"/>
    <w:rsid w:val="00BE71DD"/>
    <w:rsid w:val="00BF2306"/>
    <w:rsid w:val="00C017ED"/>
    <w:rsid w:val="00C1627E"/>
    <w:rsid w:val="00C24E30"/>
    <w:rsid w:val="00C367FA"/>
    <w:rsid w:val="00C514BD"/>
    <w:rsid w:val="00C5220A"/>
    <w:rsid w:val="00C61D75"/>
    <w:rsid w:val="00C83AF0"/>
    <w:rsid w:val="00C875D9"/>
    <w:rsid w:val="00C97600"/>
    <w:rsid w:val="00CC0B9B"/>
    <w:rsid w:val="00CC5673"/>
    <w:rsid w:val="00CD0E3E"/>
    <w:rsid w:val="00CD67AD"/>
    <w:rsid w:val="00CE2B58"/>
    <w:rsid w:val="00CE6231"/>
    <w:rsid w:val="00CF3A3E"/>
    <w:rsid w:val="00CF4C3F"/>
    <w:rsid w:val="00CF4E7F"/>
    <w:rsid w:val="00D028C2"/>
    <w:rsid w:val="00D14074"/>
    <w:rsid w:val="00D237A6"/>
    <w:rsid w:val="00D42E68"/>
    <w:rsid w:val="00D50C6C"/>
    <w:rsid w:val="00D55079"/>
    <w:rsid w:val="00D56181"/>
    <w:rsid w:val="00D616C6"/>
    <w:rsid w:val="00D63A50"/>
    <w:rsid w:val="00D73FB9"/>
    <w:rsid w:val="00D752FB"/>
    <w:rsid w:val="00D97150"/>
    <w:rsid w:val="00DB1C59"/>
    <w:rsid w:val="00DD0EFB"/>
    <w:rsid w:val="00DE2DDB"/>
    <w:rsid w:val="00DE5BE7"/>
    <w:rsid w:val="00DF77EC"/>
    <w:rsid w:val="00E020AD"/>
    <w:rsid w:val="00E0305A"/>
    <w:rsid w:val="00E0572E"/>
    <w:rsid w:val="00E06A46"/>
    <w:rsid w:val="00E12292"/>
    <w:rsid w:val="00E25124"/>
    <w:rsid w:val="00E254A5"/>
    <w:rsid w:val="00E303C0"/>
    <w:rsid w:val="00E37B6F"/>
    <w:rsid w:val="00E4504B"/>
    <w:rsid w:val="00E52DFC"/>
    <w:rsid w:val="00E61495"/>
    <w:rsid w:val="00E634CC"/>
    <w:rsid w:val="00E80469"/>
    <w:rsid w:val="00E90A58"/>
    <w:rsid w:val="00EB332B"/>
    <w:rsid w:val="00EB4F1F"/>
    <w:rsid w:val="00EC056B"/>
    <w:rsid w:val="00EC31DC"/>
    <w:rsid w:val="00EC6242"/>
    <w:rsid w:val="00EC6C80"/>
    <w:rsid w:val="00EE723D"/>
    <w:rsid w:val="00EE77DF"/>
    <w:rsid w:val="00EF6092"/>
    <w:rsid w:val="00F14B35"/>
    <w:rsid w:val="00F21BF2"/>
    <w:rsid w:val="00F3349E"/>
    <w:rsid w:val="00F33A52"/>
    <w:rsid w:val="00F36D9D"/>
    <w:rsid w:val="00F5350B"/>
    <w:rsid w:val="00F71BFE"/>
    <w:rsid w:val="00F83204"/>
    <w:rsid w:val="00F91829"/>
    <w:rsid w:val="00F92F8F"/>
    <w:rsid w:val="00FB71BF"/>
    <w:rsid w:val="00FE0EEE"/>
    <w:rsid w:val="00FF1466"/>
    <w:rsid w:val="01C68463"/>
    <w:rsid w:val="03A65E60"/>
    <w:rsid w:val="054B8E22"/>
    <w:rsid w:val="097754D5"/>
    <w:rsid w:val="0C742D0F"/>
    <w:rsid w:val="0DBC9A16"/>
    <w:rsid w:val="1AB3320B"/>
    <w:rsid w:val="1D18D148"/>
    <w:rsid w:val="2251C59C"/>
    <w:rsid w:val="22E8B119"/>
    <w:rsid w:val="236C37FA"/>
    <w:rsid w:val="25E38DC6"/>
    <w:rsid w:val="269F1036"/>
    <w:rsid w:val="281DD9A3"/>
    <w:rsid w:val="2DE0A24F"/>
    <w:rsid w:val="2EC9C2CE"/>
    <w:rsid w:val="323688D5"/>
    <w:rsid w:val="33BB2FDA"/>
    <w:rsid w:val="3511637F"/>
    <w:rsid w:val="37915827"/>
    <w:rsid w:val="3963062D"/>
    <w:rsid w:val="3B3A0E68"/>
    <w:rsid w:val="3C822EBF"/>
    <w:rsid w:val="42B053FA"/>
    <w:rsid w:val="430E6911"/>
    <w:rsid w:val="43740382"/>
    <w:rsid w:val="43D7B93D"/>
    <w:rsid w:val="443BC622"/>
    <w:rsid w:val="475D3395"/>
    <w:rsid w:val="47C3ABFE"/>
    <w:rsid w:val="4BB7FA69"/>
    <w:rsid w:val="4F1CED7C"/>
    <w:rsid w:val="4FE27346"/>
    <w:rsid w:val="5104D836"/>
    <w:rsid w:val="5932C072"/>
    <w:rsid w:val="59C19914"/>
    <w:rsid w:val="5A60E8A4"/>
    <w:rsid w:val="5CFE027E"/>
    <w:rsid w:val="5D0C62BF"/>
    <w:rsid w:val="5DE42E71"/>
    <w:rsid w:val="684AC111"/>
    <w:rsid w:val="692E22FD"/>
    <w:rsid w:val="69D1CCE3"/>
    <w:rsid w:val="69F6B74C"/>
    <w:rsid w:val="6EC7FDB6"/>
    <w:rsid w:val="72CD2EAC"/>
    <w:rsid w:val="72DE8ABB"/>
    <w:rsid w:val="773480EC"/>
    <w:rsid w:val="773896FC"/>
    <w:rsid w:val="79981DEF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4A4B3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5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6</cp:revision>
  <cp:lastPrinted>2025-02-10T14:26:00Z</cp:lastPrinted>
  <dcterms:created xsi:type="dcterms:W3CDTF">2025-02-23T08:36:00Z</dcterms:created>
  <dcterms:modified xsi:type="dcterms:W3CDTF">2025-02-23T09:03:00Z</dcterms:modified>
</cp:coreProperties>
</file>